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D62C0" w14:textId="10D9FDC2" w:rsidR="00F176A4" w:rsidRDefault="00831575">
      <w:pPr>
        <w:spacing w:after="9"/>
        <w:ind w:left="285" w:hanging="10"/>
        <w:jc w:val="center"/>
      </w:pPr>
      <w:r>
        <w:rPr>
          <w:rFonts w:ascii="Arial" w:eastAsia="Arial" w:hAnsi="Arial" w:cs="Arial"/>
          <w:b/>
          <w:color w:val="FF0000"/>
          <w:sz w:val="40"/>
        </w:rPr>
        <w:t>TROPHEE ROUVEYRAN PNEUS 202</w:t>
      </w:r>
      <w:r w:rsidR="00007AEA">
        <w:rPr>
          <w:rFonts w:ascii="Arial" w:eastAsia="Arial" w:hAnsi="Arial" w:cs="Arial"/>
          <w:b/>
          <w:color w:val="FF0000"/>
          <w:sz w:val="40"/>
        </w:rPr>
        <w:t>4</w:t>
      </w:r>
    </w:p>
    <w:p w14:paraId="5F3245BA" w14:textId="77777777" w:rsidR="00F176A4" w:rsidRDefault="00831575">
      <w:pPr>
        <w:spacing w:after="339"/>
        <w:ind w:left="285" w:right="8" w:hanging="10"/>
        <w:jc w:val="center"/>
      </w:pPr>
      <w:r>
        <w:rPr>
          <w:rFonts w:ascii="Arial" w:eastAsia="Arial" w:hAnsi="Arial" w:cs="Arial"/>
          <w:b/>
          <w:color w:val="FF0000"/>
          <w:sz w:val="40"/>
        </w:rPr>
        <w:t>POLE MECANIQUE ALES</w:t>
      </w:r>
    </w:p>
    <w:p w14:paraId="26A9D294" w14:textId="55BCCDE6" w:rsidR="00F176A4" w:rsidRDefault="00831575">
      <w:pPr>
        <w:spacing w:after="0"/>
        <w:ind w:left="285"/>
        <w:jc w:val="center"/>
      </w:pPr>
      <w:r>
        <w:rPr>
          <w:rFonts w:ascii="Arial" w:eastAsia="Arial" w:hAnsi="Arial" w:cs="Arial"/>
          <w:b/>
          <w:sz w:val="36"/>
        </w:rPr>
        <w:t xml:space="preserve">Dimanche </w:t>
      </w:r>
      <w:r w:rsidR="00007AEA">
        <w:rPr>
          <w:rFonts w:ascii="Arial" w:eastAsia="Arial" w:hAnsi="Arial" w:cs="Arial"/>
          <w:b/>
          <w:sz w:val="36"/>
        </w:rPr>
        <w:t>29 septembre 2024</w:t>
      </w:r>
    </w:p>
    <w:p w14:paraId="5C0041B8" w14:textId="707D4C3A" w:rsidR="00F176A4" w:rsidRDefault="00831575">
      <w:pPr>
        <w:spacing w:after="273"/>
        <w:ind w:left="292"/>
        <w:jc w:val="center"/>
      </w:pPr>
      <w:r>
        <w:rPr>
          <w:rFonts w:ascii="Arial" w:eastAsia="Arial" w:hAnsi="Arial" w:cs="Arial"/>
          <w:b/>
          <w:color w:val="0070C0"/>
          <w:sz w:val="28"/>
        </w:rPr>
        <w:t>Course Clubs organisée par l’ASK Cévenole</w:t>
      </w:r>
    </w:p>
    <w:p w14:paraId="10E61467" w14:textId="77777777" w:rsidR="00F176A4" w:rsidRDefault="0083157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460" w:line="265" w:lineRule="auto"/>
        <w:ind w:left="227" w:hanging="10"/>
        <w:jc w:val="center"/>
      </w:pPr>
      <w:proofErr w:type="spellStart"/>
      <w:r>
        <w:rPr>
          <w:rFonts w:ascii="Arial" w:eastAsia="Arial" w:hAnsi="Arial" w:cs="Arial"/>
          <w:b/>
          <w:color w:val="FF0000"/>
          <w:sz w:val="24"/>
        </w:rPr>
        <w:t>Lic</w:t>
      </w:r>
      <w:proofErr w:type="spellEnd"/>
      <w:r>
        <w:rPr>
          <w:rFonts w:ascii="Arial" w:eastAsia="Arial" w:hAnsi="Arial" w:cs="Arial"/>
          <w:b/>
          <w:color w:val="FF0000"/>
          <w:sz w:val="24"/>
        </w:rPr>
        <w:t xml:space="preserve">. Compétition / </w:t>
      </w:r>
      <w:proofErr w:type="spellStart"/>
      <w:r>
        <w:rPr>
          <w:rFonts w:ascii="Arial" w:eastAsia="Arial" w:hAnsi="Arial" w:cs="Arial"/>
          <w:b/>
          <w:color w:val="FF0000"/>
          <w:sz w:val="24"/>
        </w:rPr>
        <w:t>Lic</w:t>
      </w:r>
      <w:proofErr w:type="spellEnd"/>
      <w:r>
        <w:rPr>
          <w:rFonts w:ascii="Arial" w:eastAsia="Arial" w:hAnsi="Arial" w:cs="Arial"/>
          <w:b/>
          <w:color w:val="FF0000"/>
          <w:sz w:val="24"/>
        </w:rPr>
        <w:t>. Entraînement Course Clubs / TP National Course Clubs acceptés</w:t>
      </w:r>
    </w:p>
    <w:p w14:paraId="65A95DC0" w14:textId="77777777" w:rsidR="00F176A4" w:rsidRDefault="00831575">
      <w:pPr>
        <w:spacing w:after="214"/>
        <w:ind w:left="285"/>
        <w:jc w:val="center"/>
      </w:pPr>
      <w:r>
        <w:rPr>
          <w:rFonts w:ascii="Arial" w:eastAsia="Arial" w:hAnsi="Arial" w:cs="Arial"/>
          <w:b/>
          <w:color w:val="FFFFFF"/>
          <w:sz w:val="32"/>
          <w:shd w:val="clear" w:color="auto" w:fill="0000FF"/>
        </w:rPr>
        <w:t>BULLETIN D’ENGAGEMENT</w:t>
      </w:r>
    </w:p>
    <w:p w14:paraId="2D7E80A4" w14:textId="70FBB54E" w:rsidR="00F176A4" w:rsidRDefault="00831575">
      <w:pPr>
        <w:spacing w:after="0"/>
        <w:ind w:left="195"/>
        <w:jc w:val="center"/>
      </w:pPr>
      <w:r>
        <w:rPr>
          <w:rFonts w:ascii="Arial" w:eastAsia="Arial" w:hAnsi="Arial" w:cs="Arial"/>
          <w:b/>
          <w:sz w:val="24"/>
        </w:rPr>
        <w:t>INFORMATIONS PILOTE &amp; MECANICIEN</w:t>
      </w:r>
    </w:p>
    <w:tbl>
      <w:tblPr>
        <w:tblStyle w:val="TableGrid"/>
        <w:tblW w:w="10860" w:type="dxa"/>
        <w:tblInd w:w="-68" w:type="dxa"/>
        <w:tblCellMar>
          <w:left w:w="68" w:type="dxa"/>
          <w:bottom w:w="68" w:type="dxa"/>
          <w:right w:w="50" w:type="dxa"/>
        </w:tblCellMar>
        <w:tblLook w:val="04A0" w:firstRow="1" w:lastRow="0" w:firstColumn="1" w:lastColumn="0" w:noHBand="0" w:noVBand="1"/>
      </w:tblPr>
      <w:tblGrid>
        <w:gridCol w:w="3240"/>
        <w:gridCol w:w="1860"/>
        <w:gridCol w:w="660"/>
        <w:gridCol w:w="440"/>
        <w:gridCol w:w="400"/>
        <w:gridCol w:w="1540"/>
        <w:gridCol w:w="180"/>
        <w:gridCol w:w="2540"/>
      </w:tblGrid>
      <w:tr w:rsidR="00F176A4" w14:paraId="76AA806B" w14:textId="77777777">
        <w:trPr>
          <w:trHeight w:val="42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9F103" w14:textId="77777777" w:rsidR="00F176A4" w:rsidRDefault="00831575">
            <w:r>
              <w:rPr>
                <w:rFonts w:ascii="Arial" w:eastAsia="Arial" w:hAnsi="Arial" w:cs="Arial"/>
                <w:b/>
                <w:sz w:val="20"/>
              </w:rPr>
              <w:t>NOM ET PRENOM :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3FED56" w14:textId="77777777" w:rsidR="00F176A4" w:rsidRDefault="00F176A4"/>
        </w:tc>
        <w:tc>
          <w:tcPr>
            <w:tcW w:w="576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80CFA3" w14:textId="77777777" w:rsidR="00F176A4" w:rsidRDefault="00F176A4"/>
        </w:tc>
      </w:tr>
      <w:tr w:rsidR="00F176A4" w14:paraId="530B8262" w14:textId="77777777">
        <w:trPr>
          <w:trHeight w:val="42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D91C5" w14:textId="77777777" w:rsidR="00F176A4" w:rsidRDefault="00831575">
            <w:r>
              <w:rPr>
                <w:rFonts w:ascii="Arial" w:eastAsia="Arial" w:hAnsi="Arial" w:cs="Arial"/>
                <w:b/>
                <w:sz w:val="20"/>
              </w:rPr>
              <w:t>ADRESSE :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9DE0A6" w14:textId="77777777" w:rsidR="00F176A4" w:rsidRDefault="00F176A4"/>
        </w:tc>
        <w:tc>
          <w:tcPr>
            <w:tcW w:w="576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C00EFB" w14:textId="77777777" w:rsidR="00F176A4" w:rsidRDefault="00F176A4"/>
        </w:tc>
      </w:tr>
      <w:tr w:rsidR="00F176A4" w14:paraId="190B4412" w14:textId="77777777">
        <w:trPr>
          <w:trHeight w:val="42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5C336" w14:textId="77777777" w:rsidR="00F176A4" w:rsidRDefault="00831575">
            <w:r>
              <w:rPr>
                <w:rFonts w:ascii="Arial" w:eastAsia="Arial" w:hAnsi="Arial" w:cs="Arial"/>
                <w:b/>
                <w:sz w:val="20"/>
              </w:rPr>
              <w:t>CODE POSTAL / VILLE :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EF81C" w14:textId="77777777" w:rsidR="00F176A4" w:rsidRDefault="00F176A4"/>
        </w:tc>
        <w:tc>
          <w:tcPr>
            <w:tcW w:w="57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13000" w14:textId="77777777" w:rsidR="00F176A4" w:rsidRDefault="00F176A4"/>
        </w:tc>
      </w:tr>
      <w:tr w:rsidR="00F176A4" w14:paraId="576BF51F" w14:textId="77777777">
        <w:trPr>
          <w:trHeight w:val="42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F38BC" w14:textId="77777777" w:rsidR="00F176A4" w:rsidRDefault="00831575">
            <w:r>
              <w:rPr>
                <w:rFonts w:ascii="Arial" w:eastAsia="Arial" w:hAnsi="Arial" w:cs="Arial"/>
                <w:b/>
                <w:sz w:val="20"/>
              </w:rPr>
              <w:t>LIGUE / CLUB :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706819" w14:textId="77777777" w:rsidR="00F176A4" w:rsidRDefault="00F176A4"/>
        </w:tc>
        <w:tc>
          <w:tcPr>
            <w:tcW w:w="15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568530" w14:textId="77777777" w:rsidR="00F176A4" w:rsidRDefault="00F176A4"/>
        </w:tc>
        <w:tc>
          <w:tcPr>
            <w:tcW w:w="4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050E3" w14:textId="77777777" w:rsidR="00F176A4" w:rsidRDefault="00F176A4"/>
        </w:tc>
      </w:tr>
      <w:tr w:rsidR="00F176A4" w14:paraId="2EAF81BC" w14:textId="77777777">
        <w:trPr>
          <w:trHeight w:val="42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78C63" w14:textId="77777777" w:rsidR="00F176A4" w:rsidRDefault="00831575">
            <w:r>
              <w:rPr>
                <w:rFonts w:ascii="Arial" w:eastAsia="Arial" w:hAnsi="Arial" w:cs="Arial"/>
                <w:b/>
                <w:sz w:val="20"/>
              </w:rPr>
              <w:t>TELEPHONE / MOBILE / FAX :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C1A1E9" w14:textId="77777777" w:rsidR="00F176A4" w:rsidRDefault="00F176A4"/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6D295B" w14:textId="77777777" w:rsidR="00F176A4" w:rsidRDefault="00F176A4"/>
        </w:tc>
        <w:tc>
          <w:tcPr>
            <w:tcW w:w="2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86D5D" w14:textId="77777777" w:rsidR="00F176A4" w:rsidRDefault="00F176A4"/>
        </w:tc>
        <w:tc>
          <w:tcPr>
            <w:tcW w:w="2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85271" w14:textId="77777777" w:rsidR="00F176A4" w:rsidRDefault="00F176A4"/>
        </w:tc>
      </w:tr>
      <w:tr w:rsidR="00F176A4" w14:paraId="22644F57" w14:textId="77777777">
        <w:trPr>
          <w:trHeight w:val="42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0C41E" w14:textId="77777777" w:rsidR="00F176A4" w:rsidRDefault="00831575">
            <w:r>
              <w:rPr>
                <w:rFonts w:ascii="Arial" w:eastAsia="Arial" w:hAnsi="Arial" w:cs="Arial"/>
                <w:b/>
                <w:sz w:val="20"/>
              </w:rPr>
              <w:t>E- MAIL :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407CEE" w14:textId="77777777" w:rsidR="00F176A4" w:rsidRDefault="00F176A4"/>
        </w:tc>
        <w:tc>
          <w:tcPr>
            <w:tcW w:w="576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057B9F" w14:textId="77777777" w:rsidR="00F176A4" w:rsidRDefault="00F176A4"/>
        </w:tc>
      </w:tr>
      <w:tr w:rsidR="00F176A4" w14:paraId="35E8BCA6" w14:textId="77777777">
        <w:trPr>
          <w:trHeight w:val="88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48881" w14:textId="77777777" w:rsidR="00F176A4" w:rsidRDefault="00831575">
            <w:r>
              <w:rPr>
                <w:rFonts w:ascii="Arial" w:eastAsia="Arial" w:hAnsi="Arial" w:cs="Arial"/>
                <w:b/>
                <w:sz w:val="20"/>
              </w:rPr>
              <w:t>LICENCE / TRANSPONDEUR :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35BD24" w14:textId="77777777" w:rsidR="00F176A4" w:rsidRDefault="00831575">
            <w:r>
              <w:rPr>
                <w:rFonts w:ascii="Arial" w:eastAsia="Arial" w:hAnsi="Arial" w:cs="Arial"/>
                <w:b/>
                <w:sz w:val="20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Lic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. :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A5E6B8" w14:textId="77777777" w:rsidR="00F176A4" w:rsidRDefault="00F176A4"/>
        </w:tc>
        <w:tc>
          <w:tcPr>
            <w:tcW w:w="2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0F61D" w14:textId="77777777" w:rsidR="00F176A4" w:rsidRDefault="00831575">
            <w:pPr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>N° Trans. :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3E8522" w14:textId="77777777" w:rsidR="00F176A4" w:rsidRDefault="00831575">
            <w:pPr>
              <w:spacing w:after="216"/>
              <w:ind w:left="95"/>
            </w:pPr>
            <w:r>
              <w:rPr>
                <w:rFonts w:ascii="Arial" w:eastAsia="Arial" w:hAnsi="Arial" w:cs="Arial"/>
                <w:b/>
                <w:sz w:val="20"/>
              </w:rPr>
              <w:t>Location Transpondeur</w:t>
            </w:r>
          </w:p>
          <w:p w14:paraId="4D8657F2" w14:textId="77777777" w:rsidR="00F176A4" w:rsidRDefault="00831575">
            <w:pPr>
              <w:ind w:left="110"/>
            </w:pPr>
            <w:r>
              <w:rPr>
                <w:sz w:val="20"/>
              </w:rPr>
              <w:t>❒</w:t>
            </w:r>
            <w:r>
              <w:rPr>
                <w:rFonts w:ascii="Arial" w:eastAsia="Arial" w:hAnsi="Arial" w:cs="Arial"/>
                <w:b/>
                <w:sz w:val="20"/>
              </w:rPr>
              <w:t xml:space="preserve">OUI </w:t>
            </w:r>
            <w:r>
              <w:rPr>
                <w:sz w:val="20"/>
              </w:rPr>
              <w:t>❒</w:t>
            </w:r>
            <w:r>
              <w:rPr>
                <w:rFonts w:ascii="Arial" w:eastAsia="Arial" w:hAnsi="Arial" w:cs="Arial"/>
                <w:b/>
                <w:sz w:val="20"/>
              </w:rPr>
              <w:t>NON</w:t>
            </w:r>
          </w:p>
        </w:tc>
      </w:tr>
      <w:tr w:rsidR="00F176A4" w14:paraId="2EF48A74" w14:textId="77777777">
        <w:trPr>
          <w:trHeight w:val="74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9A0F10" w14:textId="77777777" w:rsidR="00F176A4" w:rsidRDefault="00831575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NOM &amp; PRENOM MECANICIEN :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409BB8" w14:textId="77777777" w:rsidR="00F176A4" w:rsidRDefault="00F176A4"/>
        </w:tc>
        <w:tc>
          <w:tcPr>
            <w:tcW w:w="576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A2E9EA" w14:textId="77777777" w:rsidR="00F176A4" w:rsidRDefault="00F176A4"/>
        </w:tc>
      </w:tr>
      <w:tr w:rsidR="00F176A4" w14:paraId="5F6A1586" w14:textId="77777777">
        <w:trPr>
          <w:trHeight w:val="44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052D0" w14:textId="77777777" w:rsidR="00F176A4" w:rsidRDefault="00831575">
            <w:r>
              <w:rPr>
                <w:rFonts w:ascii="Arial" w:eastAsia="Arial" w:hAnsi="Arial" w:cs="Arial"/>
                <w:b/>
                <w:sz w:val="20"/>
              </w:rPr>
              <w:t>N° LICENCE MECANICIEN :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25EB20" w14:textId="77777777" w:rsidR="00F176A4" w:rsidRDefault="00F176A4"/>
        </w:tc>
        <w:tc>
          <w:tcPr>
            <w:tcW w:w="11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FBA0451" w14:textId="77777777" w:rsidR="00F176A4" w:rsidRDefault="00F176A4"/>
        </w:tc>
        <w:tc>
          <w:tcPr>
            <w:tcW w:w="4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45B29" w14:textId="77777777" w:rsidR="00F176A4" w:rsidRDefault="00831575">
            <w:pPr>
              <w:ind w:left="10"/>
            </w:pPr>
            <w:r>
              <w:rPr>
                <w:rFonts w:ascii="Arial" w:eastAsia="Arial" w:hAnsi="Arial" w:cs="Arial"/>
                <w:b/>
                <w:sz w:val="20"/>
              </w:rPr>
              <w:t>N° de COURSE ESPERE :</w:t>
            </w:r>
          </w:p>
        </w:tc>
      </w:tr>
    </w:tbl>
    <w:p w14:paraId="03C8A986" w14:textId="77777777" w:rsidR="00F176A4" w:rsidRDefault="00831575">
      <w:pPr>
        <w:spacing w:after="169"/>
        <w:ind w:left="30"/>
      </w:pPr>
      <w:r>
        <w:rPr>
          <w:rFonts w:ascii="Arial" w:eastAsia="Arial" w:hAnsi="Arial" w:cs="Arial"/>
          <w:b/>
          <w:sz w:val="20"/>
        </w:rPr>
        <w:t xml:space="preserve">CATEGORIE </w:t>
      </w:r>
      <w:r>
        <w:rPr>
          <w:rFonts w:ascii="Arial" w:eastAsia="Arial" w:hAnsi="Arial" w:cs="Arial"/>
          <w:sz w:val="20"/>
        </w:rPr>
        <w:t xml:space="preserve">: </w:t>
      </w:r>
      <w:r>
        <w:rPr>
          <w:sz w:val="20"/>
        </w:rPr>
        <w:t>❒</w:t>
      </w:r>
    </w:p>
    <w:p w14:paraId="441C261D" w14:textId="77777777" w:rsidR="00F176A4" w:rsidRDefault="00831575">
      <w:pPr>
        <w:spacing w:after="0"/>
        <w:ind w:left="195"/>
        <w:jc w:val="center"/>
      </w:pPr>
      <w:r>
        <w:rPr>
          <w:rFonts w:ascii="Arial" w:eastAsia="Arial" w:hAnsi="Arial" w:cs="Arial"/>
          <w:b/>
          <w:color w:val="FF0000"/>
          <w:sz w:val="24"/>
        </w:rPr>
        <w:t xml:space="preserve">MONTANT DE L’ENGAGEMENT : </w:t>
      </w:r>
      <w:r w:rsidRPr="00DC0C03">
        <w:rPr>
          <w:rFonts w:ascii="Arial" w:eastAsia="Arial" w:hAnsi="Arial" w:cs="Arial"/>
          <w:b/>
          <w:color w:val="FF0000"/>
          <w:sz w:val="32"/>
          <w:szCs w:val="32"/>
        </w:rPr>
        <w:t>70,00 €</w:t>
      </w:r>
    </w:p>
    <w:p w14:paraId="06EEF55D" w14:textId="77777777" w:rsidR="00F176A4" w:rsidRDefault="00831575">
      <w:pPr>
        <w:spacing w:after="434"/>
        <w:ind w:left="-45" w:right="-291"/>
      </w:pPr>
      <w:r>
        <w:rPr>
          <w:noProof/>
        </w:rPr>
        <w:drawing>
          <wp:inline distT="0" distB="0" distL="0" distR="0" wp14:anchorId="0E6DBAEB" wp14:editId="22A88996">
            <wp:extent cx="6858000" cy="9525"/>
            <wp:effectExtent l="0" t="0" r="0" b="0"/>
            <wp:docPr id="185" name="Picture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DA7C2" w14:textId="0A298F60" w:rsidR="00007AEA" w:rsidRPr="00007AEA" w:rsidRDefault="00831575" w:rsidP="00007AEA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6"/>
        <w:ind w:right="112"/>
        <w:jc w:val="right"/>
        <w:rPr>
          <w:rFonts w:ascii="Arial" w:eastAsia="Arial" w:hAnsi="Arial" w:cs="Arial"/>
          <w:b/>
          <w:color w:val="FF0000"/>
          <w:sz w:val="24"/>
        </w:rPr>
      </w:pPr>
      <w:r>
        <w:rPr>
          <w:rFonts w:ascii="Arial" w:eastAsia="Arial" w:hAnsi="Arial" w:cs="Arial"/>
          <w:b/>
          <w:color w:val="0070C0"/>
          <w:sz w:val="24"/>
        </w:rPr>
        <w:t xml:space="preserve">Bulletin d’engagement à renvoyer accompagné d’un chèque à l’ordre de </w:t>
      </w:r>
      <w:r>
        <w:rPr>
          <w:rFonts w:ascii="Arial" w:eastAsia="Arial" w:hAnsi="Arial" w:cs="Arial"/>
          <w:b/>
          <w:color w:val="FF0000"/>
          <w:sz w:val="24"/>
        </w:rPr>
        <w:t>ASK CEVENOLE</w:t>
      </w:r>
    </w:p>
    <w:p w14:paraId="0FF3EA53" w14:textId="77777777" w:rsidR="00F176A4" w:rsidRDefault="0083157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0" w:line="265" w:lineRule="auto"/>
        <w:ind w:left="10" w:right="112" w:hanging="10"/>
        <w:jc w:val="center"/>
      </w:pPr>
      <w:proofErr w:type="gramStart"/>
      <w:r>
        <w:rPr>
          <w:rFonts w:ascii="Arial" w:eastAsia="Arial" w:hAnsi="Arial" w:cs="Arial"/>
          <w:b/>
          <w:color w:val="FF0000"/>
          <w:sz w:val="24"/>
        </w:rPr>
        <w:t>( Chèque</w:t>
      </w:r>
      <w:proofErr w:type="gramEnd"/>
      <w:r>
        <w:rPr>
          <w:rFonts w:ascii="Arial" w:eastAsia="Arial" w:hAnsi="Arial" w:cs="Arial"/>
          <w:b/>
          <w:color w:val="FF0000"/>
          <w:sz w:val="24"/>
        </w:rPr>
        <w:t xml:space="preserve"> encaissable après la course )</w:t>
      </w:r>
    </w:p>
    <w:p w14:paraId="1B712FAC" w14:textId="3AE380C5" w:rsidR="00F176A4" w:rsidRDefault="0083157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64" w:lineRule="auto"/>
        <w:ind w:left="1050" w:right="112" w:hanging="105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Adresse d’envoi du bulletin : </w:t>
      </w:r>
      <w:r>
        <w:rPr>
          <w:rFonts w:ascii="Arial" w:eastAsia="Arial" w:hAnsi="Arial" w:cs="Arial"/>
          <w:b/>
          <w:color w:val="0070C0"/>
          <w:sz w:val="24"/>
        </w:rPr>
        <w:t xml:space="preserve">ASK Cévenole - </w:t>
      </w:r>
      <w:proofErr w:type="spellStart"/>
      <w:r>
        <w:rPr>
          <w:rFonts w:ascii="Arial" w:eastAsia="Arial" w:hAnsi="Arial" w:cs="Arial"/>
          <w:b/>
          <w:color w:val="0070C0"/>
          <w:sz w:val="24"/>
        </w:rPr>
        <w:t>Pole</w:t>
      </w:r>
      <w:proofErr w:type="spellEnd"/>
      <w:r>
        <w:rPr>
          <w:rFonts w:ascii="Arial" w:eastAsia="Arial" w:hAnsi="Arial" w:cs="Arial"/>
          <w:b/>
          <w:color w:val="0070C0"/>
          <w:sz w:val="24"/>
        </w:rPr>
        <w:t xml:space="preserve"> Mécanique Alès-Cévennes Vallon de Fontanes – 30520 Saint Martin de VALGALGUES </w:t>
      </w:r>
      <w:hyperlink r:id="rId5" w:history="1">
        <w:r w:rsidR="00007AEA" w:rsidRPr="005D1433">
          <w:rPr>
            <w:rStyle w:val="Lienhypertexte"/>
            <w:rFonts w:ascii="Arial" w:eastAsia="Arial" w:hAnsi="Arial" w:cs="Arial"/>
            <w:sz w:val="24"/>
          </w:rPr>
          <w:t>askcevenole@gmail.com</w:t>
        </w:r>
      </w:hyperlink>
    </w:p>
    <w:p w14:paraId="567A500F" w14:textId="6BADD096" w:rsidR="00007AEA" w:rsidRPr="00B7298D" w:rsidRDefault="00007AEA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64" w:lineRule="auto"/>
        <w:ind w:left="1050" w:right="112" w:hanging="1050"/>
        <w:rPr>
          <w:sz w:val="16"/>
          <w:szCs w:val="16"/>
        </w:rPr>
      </w:pPr>
    </w:p>
    <w:p w14:paraId="3CA0710F" w14:textId="77777777" w:rsidR="00885221" w:rsidRDefault="00DC0C03" w:rsidP="00DC0C0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64" w:lineRule="auto"/>
        <w:ind w:left="1050" w:right="112" w:hanging="1050"/>
        <w:rPr>
          <w:b/>
          <w:bCs/>
        </w:rPr>
      </w:pPr>
      <w:r w:rsidRPr="00B7298D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C1B391" wp14:editId="7162229E">
                <wp:simplePos x="0" y="0"/>
                <wp:positionH relativeFrom="margin">
                  <wp:align>left</wp:align>
                </wp:positionH>
                <wp:positionV relativeFrom="paragraph">
                  <wp:posOffset>989965</wp:posOffset>
                </wp:positionV>
                <wp:extent cx="6623050" cy="628650"/>
                <wp:effectExtent l="0" t="0" r="2540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11960" w14:textId="45EEB0A6" w:rsidR="00DC0C03" w:rsidRPr="00DC0C03" w:rsidRDefault="00DC0C0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C0C03">
                              <w:rPr>
                                <w:b/>
                                <w:bCs/>
                              </w:rPr>
                              <w:t>N° d’immatriculation camping-car.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1B39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77.95pt;width:521.5pt;height:49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">
                <v:textbox>
                  <w:txbxContent>
                    <w:p w14:paraId="52E11960" w14:textId="45EEB0A6" w:rsidR="00DC0C03" w:rsidRPr="00DC0C03" w:rsidRDefault="00DC0C03">
                      <w:pPr>
                        <w:rPr>
                          <w:b/>
                          <w:bCs/>
                        </w:rPr>
                      </w:pPr>
                      <w:r w:rsidRPr="00DC0C03">
                        <w:rPr>
                          <w:b/>
                          <w:bCs/>
                        </w:rPr>
                        <w:t>N° d’immatriculation camping-car.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7AEA" w:rsidRPr="00007AEA">
        <w:rPr>
          <w:b/>
          <w:bCs/>
          <w:sz w:val="28"/>
          <w:szCs w:val="28"/>
        </w:rPr>
        <w:t>Occupation Camping-car</w:t>
      </w:r>
      <w:r w:rsidR="00007AEA" w:rsidRPr="00007AEA">
        <w:rPr>
          <w:b/>
          <w:bCs/>
        </w:rPr>
        <w:t xml:space="preserve"> : </w:t>
      </w:r>
      <w:r w:rsidR="00B7298D">
        <w:rPr>
          <w:b/>
          <w:bCs/>
        </w:rPr>
        <w:t xml:space="preserve">Afin de participer aux frais de gardiennage la somme forfaitaire de </w:t>
      </w:r>
      <w:r w:rsidR="00B7298D" w:rsidRPr="00DC0C03">
        <w:rPr>
          <w:b/>
          <w:bCs/>
          <w:color w:val="FF0000"/>
          <w:sz w:val="32"/>
          <w:szCs w:val="32"/>
        </w:rPr>
        <w:t>15€</w:t>
      </w:r>
      <w:r w:rsidR="00B7298D">
        <w:rPr>
          <w:b/>
          <w:bCs/>
        </w:rPr>
        <w:t xml:space="preserve"> (</w:t>
      </w:r>
      <w:r w:rsidR="00B7298D" w:rsidRPr="00DC0C03">
        <w:rPr>
          <w:b/>
          <w:bCs/>
          <w:i/>
          <w:iCs/>
        </w:rPr>
        <w:t>Espèces ou chèques</w:t>
      </w:r>
      <w:r w:rsidR="00B7298D">
        <w:rPr>
          <w:b/>
          <w:bCs/>
        </w:rPr>
        <w:t>) est demandée aux propriétaires de camping</w:t>
      </w:r>
      <w:r w:rsidR="00885221">
        <w:rPr>
          <w:b/>
          <w:bCs/>
        </w:rPr>
        <w:t xml:space="preserve">. </w:t>
      </w:r>
      <w:r w:rsidR="00B7298D">
        <w:rPr>
          <w:b/>
          <w:bCs/>
        </w:rPr>
        <w:t>-</w:t>
      </w:r>
      <w:r w:rsidR="00885221" w:rsidRPr="00885221">
        <w:rPr>
          <w:b/>
          <w:bCs/>
        </w:rPr>
        <w:t xml:space="preserve"> </w:t>
      </w:r>
      <w:r w:rsidR="00885221">
        <w:rPr>
          <w:b/>
          <w:bCs/>
        </w:rPr>
        <w:t xml:space="preserve"> </w:t>
      </w:r>
    </w:p>
    <w:p w14:paraId="31A116B6" w14:textId="6BB42BF3" w:rsidR="00DC0C03" w:rsidRPr="00885221" w:rsidRDefault="00885221" w:rsidP="0088522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64" w:lineRule="auto"/>
        <w:ind w:left="1050" w:right="112" w:hanging="1050"/>
        <w:jc w:val="center"/>
        <w:rPr>
          <w:b/>
          <w:bCs/>
          <w:color w:val="FF0000"/>
          <w:sz w:val="28"/>
          <w:szCs w:val="28"/>
        </w:rPr>
      </w:pPr>
      <w:r w:rsidRPr="00885221">
        <w:rPr>
          <w:b/>
          <w:bCs/>
          <w:color w:val="FF0000"/>
          <w:sz w:val="28"/>
          <w:szCs w:val="28"/>
          <w:highlight w:val="yellow"/>
        </w:rPr>
        <w:t>Seule la nuit du 28 au 29 septembre 2024 est autorisée</w:t>
      </w:r>
      <w:r w:rsidR="00B7298D" w:rsidRPr="00885221">
        <w:rPr>
          <w:b/>
          <w:bCs/>
          <w:color w:val="FF0000"/>
          <w:sz w:val="28"/>
          <w:szCs w:val="28"/>
          <w:highlight w:val="yellow"/>
        </w:rPr>
        <w:t>.</w:t>
      </w:r>
    </w:p>
    <w:p w14:paraId="4E3C3F1B" w14:textId="10464DF2" w:rsidR="00B7298D" w:rsidRPr="00DC0C03" w:rsidRDefault="00B7298D" w:rsidP="00DC0C0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64" w:lineRule="auto"/>
        <w:ind w:left="1050" w:right="112" w:hanging="1050"/>
        <w:jc w:val="center"/>
        <w:rPr>
          <w:b/>
          <w:bCs/>
        </w:rPr>
      </w:pPr>
      <w:r w:rsidRPr="00B7298D">
        <w:rPr>
          <w:b/>
          <w:bCs/>
          <w:color w:val="FF0000"/>
        </w:rPr>
        <w:t xml:space="preserve">Cette somme est </w:t>
      </w:r>
      <w:r w:rsidR="00076F4C">
        <w:rPr>
          <w:b/>
          <w:bCs/>
          <w:color w:val="FF0000"/>
        </w:rPr>
        <w:t xml:space="preserve">à </w:t>
      </w:r>
      <w:r w:rsidRPr="00B7298D">
        <w:rPr>
          <w:b/>
          <w:bCs/>
          <w:color w:val="FF0000"/>
        </w:rPr>
        <w:t>régler avant mise en place (merci de votre compréhension</w:t>
      </w:r>
      <w:r w:rsidR="00076F4C">
        <w:rPr>
          <w:b/>
          <w:bCs/>
          <w:color w:val="FF0000"/>
        </w:rPr>
        <w:t>).</w:t>
      </w:r>
    </w:p>
    <w:sectPr w:rsidR="00B7298D" w:rsidRPr="00DC0C03" w:rsidSect="00B7298D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6A4"/>
    <w:rsid w:val="00007AEA"/>
    <w:rsid w:val="00076F4C"/>
    <w:rsid w:val="005B0B6D"/>
    <w:rsid w:val="00650B73"/>
    <w:rsid w:val="00831575"/>
    <w:rsid w:val="00885221"/>
    <w:rsid w:val="00901EFB"/>
    <w:rsid w:val="00B7298D"/>
    <w:rsid w:val="00DC0C03"/>
    <w:rsid w:val="00F1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19AB"/>
  <w15:docId w15:val="{47B0A5B9-7D71-44D7-B2C7-6D35AAC3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007AE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7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kcevenol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Copie de bulletin-d-engagement-trophe-e-rouveyran-pneus-2022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Copie de bulletin-d-engagement-trophe-e-rouveyran-pneus-2022</dc:title>
  <dc:subject/>
  <dc:creator>Christian</dc:creator>
  <cp:keywords/>
  <cp:lastModifiedBy>Renaud Didier</cp:lastModifiedBy>
  <cp:revision>4</cp:revision>
  <dcterms:created xsi:type="dcterms:W3CDTF">2024-06-05T09:09:00Z</dcterms:created>
  <dcterms:modified xsi:type="dcterms:W3CDTF">2024-07-04T08:14:00Z</dcterms:modified>
</cp:coreProperties>
</file>